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CF10" w14:textId="0DA1388B" w:rsidR="00564DCF" w:rsidRPr="0009350C" w:rsidRDefault="00564DCF" w:rsidP="00564DCF">
      <w:pPr>
        <w:jc w:val="center"/>
        <w:rPr>
          <w:rFonts w:ascii="Arial" w:hAnsi="Arial" w:cs="Arial"/>
          <w:b/>
          <w:color w:val="0C4C61"/>
          <w:sz w:val="28"/>
          <w:szCs w:val="28"/>
        </w:rPr>
      </w:pPr>
      <w:r w:rsidRPr="0009350C">
        <w:rPr>
          <w:rFonts w:ascii="Arial" w:hAnsi="Arial" w:cs="Arial"/>
          <w:b/>
          <w:color w:val="0C4C61"/>
          <w:sz w:val="28"/>
          <w:szCs w:val="28"/>
        </w:rPr>
        <w:t>Pharmacy Practice Award Application 20</w:t>
      </w:r>
      <w:r w:rsidR="00135C7D" w:rsidRPr="0009350C">
        <w:rPr>
          <w:rFonts w:ascii="Arial" w:hAnsi="Arial" w:cs="Arial"/>
          <w:b/>
          <w:color w:val="0C4C61"/>
          <w:sz w:val="28"/>
          <w:szCs w:val="28"/>
        </w:rPr>
        <w:t>2</w:t>
      </w:r>
      <w:r w:rsidR="00754A4E">
        <w:rPr>
          <w:rFonts w:ascii="Arial" w:hAnsi="Arial" w:cs="Arial"/>
          <w:b/>
          <w:color w:val="0C4C61"/>
          <w:sz w:val="28"/>
          <w:szCs w:val="28"/>
        </w:rPr>
        <w:t>3</w:t>
      </w:r>
    </w:p>
    <w:p w14:paraId="408B96C4" w14:textId="77777777" w:rsidR="00564DCF" w:rsidRPr="00564DCF" w:rsidRDefault="00564DCF" w:rsidP="00564DCF">
      <w:pPr>
        <w:rPr>
          <w:rFonts w:ascii="Arial" w:hAnsi="Arial" w:cs="Arial"/>
          <w:color w:val="0C4C61"/>
          <w:sz w:val="22"/>
        </w:rPr>
      </w:pPr>
      <w:r w:rsidRPr="00564DCF">
        <w:rPr>
          <w:rFonts w:ascii="Arial" w:hAnsi="Arial" w:cs="Arial"/>
          <w:color w:val="0C4C61"/>
          <w:sz w:val="22"/>
        </w:rPr>
        <w:t xml:space="preserve">The Pharmacy Practice Award is an annual award developed by MSHP for individuals who demonstrate leadership and innovation within the pharmacy profession.  This award program recognizes outstanding practitioners in health-system pharmacy who have successfully contributed and demonstrated knowledge to improve the quality of patient care.  The candidate continuously implements innovative ideas and best practices within health-system pharmacy.  Multiple winners may be selected based on the following criteria:   </w:t>
      </w:r>
    </w:p>
    <w:p w14:paraId="4623C414" w14:textId="77777777" w:rsidR="00564DCF" w:rsidRPr="00564DCF" w:rsidRDefault="00564DCF" w:rsidP="00564DCF">
      <w:pPr>
        <w:rPr>
          <w:rFonts w:ascii="Arial" w:hAnsi="Arial" w:cs="Arial"/>
          <w:color w:val="0C4C61"/>
          <w:sz w:val="22"/>
        </w:rPr>
      </w:pPr>
      <w:r w:rsidRPr="00564DCF">
        <w:rPr>
          <w:rFonts w:ascii="Arial" w:hAnsi="Arial" w:cs="Arial"/>
          <w:color w:val="0C4C61"/>
          <w:sz w:val="22"/>
        </w:rPr>
        <w:t xml:space="preserve">    </w:t>
      </w:r>
    </w:p>
    <w:p w14:paraId="65261C2A" w14:textId="77777777" w:rsidR="00564DCF" w:rsidRPr="00564DCF" w:rsidRDefault="00564DCF" w:rsidP="00564DCF">
      <w:pPr>
        <w:rPr>
          <w:color w:val="0C4C61"/>
          <w:sz w:val="22"/>
        </w:rPr>
      </w:pPr>
      <w:r w:rsidRPr="00564DCF">
        <w:rPr>
          <w:color w:val="0C4C61"/>
          <w:sz w:val="22"/>
        </w:rPr>
        <w:t>Candidates Name:  _________________________________________________________</w:t>
      </w:r>
      <w:r>
        <w:rPr>
          <w:color w:val="0C4C61"/>
          <w:sz w:val="22"/>
        </w:rPr>
        <w:t>___________</w:t>
      </w:r>
    </w:p>
    <w:p w14:paraId="02135C7D" w14:textId="77777777" w:rsidR="00564DCF" w:rsidRPr="00564DCF" w:rsidRDefault="00564DCF" w:rsidP="00564DCF">
      <w:pPr>
        <w:rPr>
          <w:color w:val="0C4C61"/>
          <w:sz w:val="22"/>
        </w:rPr>
      </w:pPr>
    </w:p>
    <w:p w14:paraId="3BCFEA19" w14:textId="77777777" w:rsidR="00564DCF" w:rsidRPr="00564DCF" w:rsidRDefault="00564DCF" w:rsidP="00564DCF">
      <w:pPr>
        <w:rPr>
          <w:color w:val="0C4C61"/>
          <w:sz w:val="22"/>
        </w:rPr>
      </w:pPr>
      <w:r w:rsidRPr="00564DCF">
        <w:rPr>
          <w:color w:val="0C4C61"/>
          <w:sz w:val="22"/>
        </w:rPr>
        <w:t>Home Address: ____________________________________________________________</w:t>
      </w:r>
      <w:r>
        <w:rPr>
          <w:color w:val="0C4C61"/>
          <w:sz w:val="22"/>
        </w:rPr>
        <w:t>___________</w:t>
      </w:r>
    </w:p>
    <w:p w14:paraId="32548DE3" w14:textId="77777777" w:rsidR="00564DCF" w:rsidRPr="00564DCF" w:rsidRDefault="00564DCF" w:rsidP="00564DCF">
      <w:pPr>
        <w:rPr>
          <w:color w:val="0C4C61"/>
          <w:sz w:val="22"/>
        </w:rPr>
      </w:pPr>
    </w:p>
    <w:p w14:paraId="70D40EE9" w14:textId="77777777" w:rsidR="00564DCF" w:rsidRPr="00564DCF" w:rsidRDefault="00564DCF" w:rsidP="00564DCF">
      <w:pPr>
        <w:rPr>
          <w:color w:val="0C4C61"/>
          <w:sz w:val="22"/>
        </w:rPr>
      </w:pPr>
      <w:r w:rsidRPr="00564DCF">
        <w:rPr>
          <w:color w:val="0C4C61"/>
          <w:sz w:val="22"/>
        </w:rPr>
        <w:t>Hospital: ________________________________________Position:__________________</w:t>
      </w:r>
      <w:r>
        <w:rPr>
          <w:color w:val="0C4C61"/>
          <w:sz w:val="22"/>
        </w:rPr>
        <w:t>___________</w:t>
      </w:r>
    </w:p>
    <w:p w14:paraId="124CEB7F" w14:textId="77777777" w:rsidR="00564DCF" w:rsidRPr="00564DCF" w:rsidRDefault="00564DCF" w:rsidP="00564DCF">
      <w:pPr>
        <w:rPr>
          <w:color w:val="0C4C61"/>
          <w:sz w:val="22"/>
        </w:rPr>
      </w:pPr>
    </w:p>
    <w:p w14:paraId="2BF31B83" w14:textId="77777777" w:rsidR="00564DCF" w:rsidRPr="00564DCF" w:rsidRDefault="00564DCF" w:rsidP="00564DCF">
      <w:pPr>
        <w:rPr>
          <w:color w:val="0C4C61"/>
          <w:sz w:val="22"/>
        </w:rPr>
      </w:pPr>
      <w:r w:rsidRPr="00564DCF">
        <w:rPr>
          <w:color w:val="0C4C61"/>
          <w:sz w:val="22"/>
        </w:rPr>
        <w:t>Hospital Administer Name and Title: ___________________________________________</w:t>
      </w:r>
      <w:r>
        <w:rPr>
          <w:color w:val="0C4C61"/>
          <w:sz w:val="22"/>
        </w:rPr>
        <w:t>___________</w:t>
      </w:r>
    </w:p>
    <w:p w14:paraId="28734928" w14:textId="77777777" w:rsidR="00564DCF" w:rsidRPr="00564DCF" w:rsidRDefault="00564DCF" w:rsidP="00564DCF">
      <w:pPr>
        <w:rPr>
          <w:color w:val="0C4C61"/>
          <w:sz w:val="22"/>
        </w:rPr>
      </w:pPr>
    </w:p>
    <w:p w14:paraId="69CA51D4" w14:textId="77777777" w:rsidR="00564DCF" w:rsidRPr="00564DCF" w:rsidRDefault="00564DCF" w:rsidP="00564DCF">
      <w:pPr>
        <w:rPr>
          <w:color w:val="0C4C61"/>
          <w:sz w:val="22"/>
        </w:rPr>
      </w:pPr>
      <w:r w:rsidRPr="00564DCF">
        <w:rPr>
          <w:color w:val="0C4C61"/>
          <w:sz w:val="22"/>
        </w:rPr>
        <w:t>Reason for Nomination: ______________________________________________________________________________</w:t>
      </w:r>
      <w:r>
        <w:rPr>
          <w:color w:val="0C4C61"/>
          <w:sz w:val="22"/>
        </w:rPr>
        <w:t>_______</w:t>
      </w:r>
    </w:p>
    <w:p w14:paraId="11B22B1A" w14:textId="77777777" w:rsidR="00564DCF" w:rsidRPr="00564DCF" w:rsidRDefault="00564DCF" w:rsidP="00564DCF">
      <w:pPr>
        <w:rPr>
          <w:color w:val="0C4C61"/>
          <w:sz w:val="22"/>
        </w:rPr>
      </w:pPr>
      <w:r w:rsidRPr="00564DCF">
        <w:rPr>
          <w:color w:val="0C4C61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2C4C4C" w14:textId="77777777" w:rsidR="00564DCF" w:rsidRPr="00564DCF" w:rsidRDefault="00564DCF" w:rsidP="00564DCF">
      <w:pPr>
        <w:rPr>
          <w:color w:val="0C4C61"/>
          <w:sz w:val="22"/>
        </w:rPr>
      </w:pPr>
      <w:r w:rsidRPr="00564DCF">
        <w:rPr>
          <w:color w:val="0C4C61"/>
          <w:sz w:val="22"/>
        </w:rPr>
        <w:t>**May continue on the reverse side of this sheet.</w:t>
      </w:r>
    </w:p>
    <w:p w14:paraId="6D78073A" w14:textId="77777777" w:rsidR="00564DCF" w:rsidRPr="00564DCF" w:rsidRDefault="00564DCF" w:rsidP="00564DCF">
      <w:pPr>
        <w:rPr>
          <w:color w:val="0C4C61"/>
          <w:sz w:val="22"/>
        </w:rPr>
      </w:pPr>
    </w:p>
    <w:p w14:paraId="30BA3395" w14:textId="715B6E13" w:rsidR="00564DCF" w:rsidRPr="00564DCF" w:rsidRDefault="00564DCF" w:rsidP="00564DCF">
      <w:pPr>
        <w:jc w:val="center"/>
        <w:rPr>
          <w:rFonts w:ascii="Arial" w:hAnsi="Arial" w:cs="Arial"/>
          <w:color w:val="0C4C61"/>
          <w:sz w:val="22"/>
        </w:rPr>
      </w:pPr>
      <w:r w:rsidRPr="00564DCF">
        <w:rPr>
          <w:rFonts w:ascii="Arial" w:hAnsi="Arial" w:cs="Arial"/>
          <w:color w:val="0C4C61"/>
          <w:sz w:val="22"/>
        </w:rPr>
        <w:t xml:space="preserve">Send Nomination Form in writing or via email to </w:t>
      </w:r>
      <w:r w:rsidR="00B76447" w:rsidRPr="00A95F56">
        <w:rPr>
          <w:rFonts w:ascii="Arial" w:hAnsi="Arial" w:cs="Arial"/>
          <w:color w:val="0C4C61"/>
          <w:sz w:val="22"/>
        </w:rPr>
        <w:t>Executive Director</w:t>
      </w:r>
      <w:r w:rsidR="00B76447">
        <w:rPr>
          <w:rFonts w:ascii="Arial" w:hAnsi="Arial" w:cs="Arial"/>
          <w:color w:val="0C4C61"/>
          <w:sz w:val="22"/>
        </w:rPr>
        <w:t>, Amy Downing</w:t>
      </w:r>
      <w:r w:rsidRPr="00564DCF">
        <w:rPr>
          <w:rFonts w:ascii="Arial" w:hAnsi="Arial" w:cs="Arial"/>
          <w:color w:val="0C4C61"/>
          <w:sz w:val="22"/>
        </w:rPr>
        <w:t>:</w:t>
      </w:r>
    </w:p>
    <w:p w14:paraId="7259AA2D" w14:textId="77777777" w:rsidR="00564DCF" w:rsidRPr="00564DCF" w:rsidRDefault="00564DCF" w:rsidP="00564DCF">
      <w:pPr>
        <w:rPr>
          <w:rFonts w:ascii="Arial" w:hAnsi="Arial" w:cs="Arial"/>
          <w:color w:val="0C4C61"/>
          <w:sz w:val="22"/>
        </w:rPr>
      </w:pPr>
    </w:p>
    <w:p w14:paraId="74E27263" w14:textId="6FB091E7" w:rsidR="00564DCF" w:rsidRDefault="00564DCF" w:rsidP="00A95F56">
      <w:pPr>
        <w:spacing w:line="276" w:lineRule="auto"/>
        <w:jc w:val="center"/>
        <w:rPr>
          <w:rFonts w:ascii="Arial" w:hAnsi="Arial" w:cs="Arial"/>
          <w:sz w:val="22"/>
        </w:rPr>
      </w:pPr>
      <w:r w:rsidRPr="00564DCF">
        <w:rPr>
          <w:rFonts w:ascii="Arial" w:hAnsi="Arial" w:cs="Arial"/>
          <w:b/>
          <w:color w:val="0C4C61"/>
          <w:sz w:val="22"/>
        </w:rPr>
        <w:t xml:space="preserve">Email:   </w:t>
      </w:r>
      <w:r w:rsidR="00B76447">
        <w:rPr>
          <w:rFonts w:ascii="Arial" w:hAnsi="Arial" w:cs="Arial"/>
          <w:color w:val="0C4C61"/>
          <w:sz w:val="22"/>
        </w:rPr>
        <w:t>Amy Downing</w:t>
      </w:r>
      <w:r w:rsidR="001F2879" w:rsidRPr="001F2879">
        <w:rPr>
          <w:rFonts w:ascii="Arial" w:hAnsi="Arial" w:cs="Arial"/>
          <w:color w:val="0C4C61"/>
          <w:sz w:val="22"/>
        </w:rPr>
        <w:t xml:space="preserve"> </w:t>
      </w:r>
      <w:hyperlink r:id="rId8" w:history="1">
        <w:r w:rsidR="00B76447" w:rsidRPr="00F819F8">
          <w:rPr>
            <w:rStyle w:val="Hyperlink"/>
            <w:rFonts w:ascii="Arial" w:hAnsi="Arial" w:cs="Arial"/>
            <w:sz w:val="22"/>
          </w:rPr>
          <w:t>amy@maineshp.org</w:t>
        </w:r>
      </w:hyperlink>
      <w:r w:rsidR="00B76447">
        <w:rPr>
          <w:rFonts w:ascii="Arial" w:hAnsi="Arial" w:cs="Arial"/>
          <w:sz w:val="22"/>
        </w:rPr>
        <w:t xml:space="preserve"> </w:t>
      </w:r>
    </w:p>
    <w:p w14:paraId="63DA2E0C" w14:textId="42181364" w:rsidR="00A95F56" w:rsidRPr="00A95F56" w:rsidRDefault="00A95F56" w:rsidP="00564DCF">
      <w:pPr>
        <w:jc w:val="center"/>
        <w:rPr>
          <w:rFonts w:ascii="Arial" w:hAnsi="Arial" w:cs="Arial"/>
          <w:color w:val="0C4C61"/>
          <w:sz w:val="22"/>
        </w:rPr>
      </w:pPr>
      <w:r w:rsidRPr="00A95F56">
        <w:rPr>
          <w:rFonts w:ascii="Arial" w:hAnsi="Arial" w:cs="Arial"/>
          <w:b/>
          <w:color w:val="0C4C61"/>
          <w:sz w:val="22"/>
        </w:rPr>
        <w:t>Mail:</w:t>
      </w:r>
      <w:r>
        <w:rPr>
          <w:rFonts w:ascii="Arial" w:hAnsi="Arial" w:cs="Arial"/>
          <w:sz w:val="22"/>
        </w:rPr>
        <w:t xml:space="preserve"> </w:t>
      </w:r>
      <w:r w:rsidRPr="00A95F56">
        <w:rPr>
          <w:rFonts w:ascii="Arial" w:hAnsi="Arial" w:cs="Arial"/>
          <w:color w:val="0C4C61"/>
          <w:sz w:val="22"/>
        </w:rPr>
        <w:t>MSHP | P.O. Box 261 | Augusta, ME. 04332</w:t>
      </w:r>
    </w:p>
    <w:p w14:paraId="2E4B2B7D" w14:textId="77777777" w:rsidR="001F2879" w:rsidRPr="00564DCF" w:rsidRDefault="001F2879" w:rsidP="00564DCF">
      <w:pPr>
        <w:jc w:val="center"/>
        <w:rPr>
          <w:rFonts w:ascii="Arial" w:hAnsi="Arial" w:cs="Arial"/>
          <w:i/>
          <w:color w:val="0C4C61"/>
          <w:sz w:val="22"/>
        </w:rPr>
      </w:pPr>
    </w:p>
    <w:p w14:paraId="14D02711" w14:textId="451DDF59" w:rsidR="00C54E67" w:rsidRPr="00564DCF" w:rsidRDefault="00564DCF" w:rsidP="00564DCF">
      <w:pPr>
        <w:jc w:val="center"/>
        <w:rPr>
          <w:color w:val="0C4C61"/>
          <w:sz w:val="22"/>
        </w:rPr>
      </w:pPr>
      <w:r w:rsidRPr="00564DCF">
        <w:rPr>
          <w:rFonts w:ascii="Arial" w:hAnsi="Arial" w:cs="Arial"/>
          <w:b/>
          <w:bCs/>
          <w:color w:val="0C4C61"/>
          <w:sz w:val="32"/>
          <w:szCs w:val="36"/>
        </w:rPr>
        <w:t xml:space="preserve">Deadline to submit an application is </w:t>
      </w:r>
      <w:r w:rsidR="00754A4E">
        <w:rPr>
          <w:rFonts w:ascii="Arial" w:hAnsi="Arial" w:cs="Arial"/>
          <w:b/>
          <w:bCs/>
          <w:color w:val="0C4C61"/>
          <w:sz w:val="32"/>
          <w:szCs w:val="36"/>
        </w:rPr>
        <w:t xml:space="preserve">August </w:t>
      </w:r>
      <w:r w:rsidR="0009350C">
        <w:rPr>
          <w:rFonts w:ascii="Arial" w:hAnsi="Arial" w:cs="Arial"/>
          <w:b/>
          <w:bCs/>
          <w:color w:val="0C4C61"/>
          <w:sz w:val="32"/>
          <w:szCs w:val="36"/>
        </w:rPr>
        <w:t>4, 202</w:t>
      </w:r>
      <w:r w:rsidR="00754A4E">
        <w:rPr>
          <w:rFonts w:ascii="Arial" w:hAnsi="Arial" w:cs="Arial"/>
          <w:b/>
          <w:bCs/>
          <w:color w:val="0C4C61"/>
          <w:sz w:val="32"/>
          <w:szCs w:val="36"/>
        </w:rPr>
        <w:t>3</w:t>
      </w:r>
      <w:r w:rsidRPr="00564DCF">
        <w:rPr>
          <w:rFonts w:ascii="Arial" w:hAnsi="Arial" w:cs="Arial"/>
          <w:b/>
          <w:bCs/>
          <w:color w:val="0C4C61"/>
          <w:sz w:val="32"/>
          <w:szCs w:val="36"/>
        </w:rPr>
        <w:t xml:space="preserve"> </w:t>
      </w:r>
    </w:p>
    <w:sectPr w:rsidR="00C54E67" w:rsidRPr="00564DCF" w:rsidSect="00130427">
      <w:headerReference w:type="even" r:id="rId9"/>
      <w:headerReference w:type="default" r:id="rId10"/>
      <w:headerReference w:type="first" r:id="rId11"/>
      <w:pgSz w:w="12240" w:h="15840"/>
      <w:pgMar w:top="2880" w:right="1440" w:bottom="252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58D9F" w14:textId="77777777" w:rsidR="00307775" w:rsidRDefault="00307775" w:rsidP="005F5851">
      <w:r>
        <w:separator/>
      </w:r>
    </w:p>
  </w:endnote>
  <w:endnote w:type="continuationSeparator" w:id="0">
    <w:p w14:paraId="5EF796FB" w14:textId="77777777" w:rsidR="00307775" w:rsidRDefault="00307775" w:rsidP="005F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7DA37" w14:textId="77777777" w:rsidR="00307775" w:rsidRDefault="00307775" w:rsidP="005F5851">
      <w:r>
        <w:separator/>
      </w:r>
    </w:p>
  </w:footnote>
  <w:footnote w:type="continuationSeparator" w:id="0">
    <w:p w14:paraId="21BAC166" w14:textId="77777777" w:rsidR="00307775" w:rsidRDefault="00307775" w:rsidP="005F5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E4AA" w14:textId="77777777" w:rsidR="005F5851" w:rsidRDefault="00000000">
    <w:pPr>
      <w:pStyle w:val="Header"/>
    </w:pPr>
    <w:r>
      <w:rPr>
        <w:noProof/>
      </w:rPr>
      <w:pict w14:anchorId="529921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612.05pt;height:792.05pt;z-index:-251657216;mso-position-horizontal:center;mso-position-horizontal-relative:margin;mso-position-vertical:center;mso-position-vertical-relative:margin" o:allowincell="f">
          <v:imagedata r:id="rId1" o:title="mshp-letterhead_v01-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BE92" w14:textId="77777777" w:rsidR="005F5851" w:rsidRDefault="00000000">
    <w:pPr>
      <w:pStyle w:val="Header"/>
    </w:pPr>
    <w:r>
      <w:rPr>
        <w:noProof/>
        <w:color w:val="0C4C61"/>
      </w:rPr>
      <w:pict w14:anchorId="57AE11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-1in;margin-top:-143.8pt;width:612.05pt;height:792.05pt;z-index:-251658240;mso-position-horizontal-relative:margin;mso-position-vertical-relative:margin" o:allowincell="f">
          <v:imagedata r:id="rId1" o:title="mshp-letterhead_v01-0"/>
          <w10:wrap anchorx="margin" anchory="margin"/>
        </v:shape>
      </w:pict>
    </w:r>
    <w:r w:rsidR="00130427" w:rsidRPr="00130427">
      <w:rPr>
        <w:color w:val="0C4C61"/>
      </w:rPr>
      <w:t>MSHP POY Application</w:t>
    </w:r>
    <w:r w:rsidR="00130427">
      <w:br/>
    </w:r>
    <w:r w:rsidR="00130427" w:rsidRPr="00130427">
      <w:rPr>
        <w:color w:val="0C4C61"/>
      </w:rPr>
      <w:t>Page 2 of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A4576" w14:textId="77777777" w:rsidR="005F5851" w:rsidRDefault="00000000">
    <w:pPr>
      <w:pStyle w:val="Header"/>
    </w:pPr>
    <w:r>
      <w:rPr>
        <w:noProof/>
      </w:rPr>
      <w:pict w14:anchorId="4BE0C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612.05pt;height:792.05pt;z-index:-251656192;mso-position-horizontal:center;mso-position-horizontal-relative:margin;mso-position-vertical:center;mso-position-vertical-relative:margin" o:allowincell="f">
          <v:imagedata r:id="rId1" o:title="mshp-letterhead_v01-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2300"/>
    <w:multiLevelType w:val="hybridMultilevel"/>
    <w:tmpl w:val="D8F01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1004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7D"/>
    <w:rsid w:val="00015373"/>
    <w:rsid w:val="0009350C"/>
    <w:rsid w:val="0012340F"/>
    <w:rsid w:val="00130427"/>
    <w:rsid w:val="00135C7D"/>
    <w:rsid w:val="00137AEF"/>
    <w:rsid w:val="00143C8A"/>
    <w:rsid w:val="001F2879"/>
    <w:rsid w:val="00243B93"/>
    <w:rsid w:val="002E275A"/>
    <w:rsid w:val="00307775"/>
    <w:rsid w:val="003164FE"/>
    <w:rsid w:val="0039236B"/>
    <w:rsid w:val="003F2617"/>
    <w:rsid w:val="004F0125"/>
    <w:rsid w:val="00564DCF"/>
    <w:rsid w:val="005B1AB1"/>
    <w:rsid w:val="005F5851"/>
    <w:rsid w:val="006E3CDE"/>
    <w:rsid w:val="00754A4E"/>
    <w:rsid w:val="00755C8E"/>
    <w:rsid w:val="007836B8"/>
    <w:rsid w:val="007A4801"/>
    <w:rsid w:val="0080275C"/>
    <w:rsid w:val="00857179"/>
    <w:rsid w:val="009E3895"/>
    <w:rsid w:val="00A95F56"/>
    <w:rsid w:val="00A966F8"/>
    <w:rsid w:val="00B2563E"/>
    <w:rsid w:val="00B76447"/>
    <w:rsid w:val="00B95E5A"/>
    <w:rsid w:val="00CF252D"/>
    <w:rsid w:val="00D368CF"/>
    <w:rsid w:val="00FF5E8E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0C083"/>
  <w15:chartTrackingRefBased/>
  <w15:docId w15:val="{5AC14E0C-70D5-4979-8BB7-1D0CAAC9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8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851"/>
  </w:style>
  <w:style w:type="paragraph" w:styleId="Footer">
    <w:name w:val="footer"/>
    <w:basedOn w:val="Normal"/>
    <w:link w:val="FooterChar"/>
    <w:uiPriority w:val="99"/>
    <w:unhideWhenUsed/>
    <w:rsid w:val="005F58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851"/>
  </w:style>
  <w:style w:type="paragraph" w:styleId="Revision">
    <w:name w:val="Revision"/>
    <w:hidden/>
    <w:uiPriority w:val="99"/>
    <w:semiHidden/>
    <w:rsid w:val="00857179"/>
  </w:style>
  <w:style w:type="character" w:styleId="Hyperlink">
    <w:name w:val="Hyperlink"/>
    <w:basedOn w:val="DefaultParagraphFont"/>
    <w:uiPriority w:val="99"/>
    <w:unhideWhenUsed/>
    <w:rsid w:val="001F28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@mainesh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-Marie\Downloads\MSHP-Pharmacy-Practice-Award-Application-v.2017.dotx" TargetMode="External"/></Relationships>
</file>

<file path=word/theme/theme1.xml><?xml version="1.0" encoding="utf-8"?>
<a:theme xmlns:a="http://schemas.openxmlformats.org/drawingml/2006/main" name="Office Theme">
  <a:themeElements>
    <a:clrScheme name="MSHP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46FB7"/>
      </a:accent1>
      <a:accent2>
        <a:srgbClr val="0A4C61"/>
      </a:accent2>
      <a:accent3>
        <a:srgbClr val="45B864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B9A72B-1615-47A4-BCE5-D0E108D8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MSHP-Pharmacy-Practice-Award-Application-v.2017.dotx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PCHC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Toderico</dc:creator>
  <cp:keywords/>
  <dc:description/>
  <cp:lastModifiedBy>Amy Downing</cp:lastModifiedBy>
  <cp:revision>2</cp:revision>
  <dcterms:created xsi:type="dcterms:W3CDTF">2023-07-05T20:25:00Z</dcterms:created>
  <dcterms:modified xsi:type="dcterms:W3CDTF">2023-07-05T20:25:00Z</dcterms:modified>
</cp:coreProperties>
</file>